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16" w:rsidRDefault="00422C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67F21" w:rsidRPr="009A2CDA" w:rsidTr="00723E93"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Introduction</w:t>
            </w:r>
          </w:p>
        </w:tc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Picture</w:t>
            </w:r>
          </w:p>
        </w:tc>
      </w:tr>
      <w:tr w:rsidR="00E67F21" w:rsidRPr="009A2CDA" w:rsidTr="00723E93">
        <w:trPr>
          <w:trHeight w:val="3743"/>
        </w:trPr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When?</w:t>
            </w: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What?</w:t>
            </w: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</w:p>
          <w:p w:rsidR="00E67F21" w:rsidRPr="009A2CDA" w:rsidRDefault="00E67F21" w:rsidP="00723E93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Where?</w:t>
            </w:r>
          </w:p>
        </w:tc>
        <w:tc>
          <w:tcPr>
            <w:tcW w:w="4621" w:type="dxa"/>
          </w:tcPr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What picture would sum up your news report best? (E.g. the scene, one of your interviewees, a V1 flying bomb…)</w:t>
            </w:r>
          </w:p>
        </w:tc>
      </w:tr>
      <w:tr w:rsidR="00E67F21" w:rsidRPr="009A2CDA" w:rsidTr="00723E93"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Paragraph 1</w:t>
            </w:r>
          </w:p>
        </w:tc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Paragraph 3</w:t>
            </w:r>
          </w:p>
        </w:tc>
      </w:tr>
      <w:tr w:rsidR="00E67F21" w:rsidRPr="009A2CDA" w:rsidTr="00723E93">
        <w:trPr>
          <w:trHeight w:val="3743"/>
        </w:trPr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If you were at the scene of the V1 bomb, what would you….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…see?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…hear?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…feel?</w:t>
            </w:r>
          </w:p>
        </w:tc>
        <w:tc>
          <w:tcPr>
            <w:tcW w:w="4621" w:type="dxa"/>
          </w:tcPr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Second</w:t>
            </w:r>
            <w:r w:rsidRPr="009A2CDA">
              <w:rPr>
                <w:rFonts w:ascii="Century Gothic" w:hAnsi="Century Gothic"/>
              </w:rPr>
              <w:t xml:space="preserve"> interviewee.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Name: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Job: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B42A7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What were they doing? Why we</w:t>
            </w:r>
            <w:r w:rsidR="00E67F21" w:rsidRPr="009A2CDA">
              <w:rPr>
                <w:rFonts w:ascii="Century Gothic" w:hAnsi="Century Gothic"/>
              </w:rPr>
              <w:t>re they there?</w:t>
            </w: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</w:p>
          <w:p w:rsidR="00E67F21" w:rsidRPr="009A2CDA" w:rsidRDefault="00E67F21" w:rsidP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Quote:</w:t>
            </w:r>
          </w:p>
        </w:tc>
      </w:tr>
      <w:tr w:rsidR="00E67F21" w:rsidRPr="009A2CDA" w:rsidTr="00E67F21"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Paragraph 2</w:t>
            </w:r>
          </w:p>
        </w:tc>
        <w:tc>
          <w:tcPr>
            <w:tcW w:w="4621" w:type="dxa"/>
          </w:tcPr>
          <w:p w:rsidR="00E67F21" w:rsidRPr="009A2CDA" w:rsidRDefault="00E67F21" w:rsidP="00723E93">
            <w:pPr>
              <w:rPr>
                <w:rFonts w:ascii="Century Gothic" w:hAnsi="Century Gothic"/>
                <w:b/>
              </w:rPr>
            </w:pPr>
            <w:r w:rsidRPr="009A2CDA">
              <w:rPr>
                <w:rFonts w:ascii="Century Gothic" w:hAnsi="Century Gothic"/>
                <w:b/>
              </w:rPr>
              <w:t>Conclusion</w:t>
            </w:r>
          </w:p>
        </w:tc>
      </w:tr>
      <w:tr w:rsidR="00E67F21" w:rsidRPr="009A2CDA" w:rsidTr="00E67F21">
        <w:trPr>
          <w:trHeight w:val="3743"/>
        </w:trPr>
        <w:tc>
          <w:tcPr>
            <w:tcW w:w="4621" w:type="dxa"/>
          </w:tcPr>
          <w:p w:rsidR="00E67F21" w:rsidRPr="009A2CDA" w:rsidRDefault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First interviewee.</w:t>
            </w:r>
          </w:p>
          <w:p w:rsidR="00E67F21" w:rsidRPr="009A2CDA" w:rsidRDefault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Name:</w:t>
            </w:r>
          </w:p>
          <w:p w:rsidR="00E67F21" w:rsidRPr="009A2CDA" w:rsidRDefault="00E67F21">
            <w:pPr>
              <w:rPr>
                <w:rFonts w:ascii="Century Gothic" w:hAnsi="Century Gothic"/>
              </w:rPr>
            </w:pPr>
          </w:p>
          <w:p w:rsidR="00E67F21" w:rsidRPr="009A2CDA" w:rsidRDefault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Job:</w:t>
            </w:r>
          </w:p>
          <w:p w:rsidR="00E67F21" w:rsidRPr="009A2CDA" w:rsidRDefault="00E67F21">
            <w:pPr>
              <w:rPr>
                <w:rFonts w:ascii="Century Gothic" w:hAnsi="Century Gothic"/>
              </w:rPr>
            </w:pPr>
          </w:p>
          <w:p w:rsidR="00E67F21" w:rsidRPr="009A2CDA" w:rsidRDefault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 xml:space="preserve">What were they doing? Why </w:t>
            </w:r>
            <w:r w:rsidR="00B42A71" w:rsidRPr="009A2CDA">
              <w:rPr>
                <w:rFonts w:ascii="Century Gothic" w:hAnsi="Century Gothic"/>
              </w:rPr>
              <w:t>we</w:t>
            </w:r>
            <w:r w:rsidRPr="009A2CDA">
              <w:rPr>
                <w:rFonts w:ascii="Century Gothic" w:hAnsi="Century Gothic"/>
              </w:rPr>
              <w:t>re they there?</w:t>
            </w:r>
          </w:p>
          <w:p w:rsidR="00E67F21" w:rsidRPr="009A2CDA" w:rsidRDefault="00E67F21">
            <w:pPr>
              <w:rPr>
                <w:rFonts w:ascii="Century Gothic" w:hAnsi="Century Gothic"/>
              </w:rPr>
            </w:pPr>
          </w:p>
          <w:p w:rsidR="00E67F21" w:rsidRPr="009A2CDA" w:rsidRDefault="00E67F21">
            <w:pPr>
              <w:rPr>
                <w:rFonts w:ascii="Century Gothic" w:hAnsi="Century Gothic"/>
              </w:rPr>
            </w:pPr>
          </w:p>
          <w:p w:rsidR="00E67F21" w:rsidRPr="009A2CDA" w:rsidRDefault="00E67F21">
            <w:pPr>
              <w:rPr>
                <w:rFonts w:ascii="Century Gothic" w:hAnsi="Century Gothic"/>
              </w:rPr>
            </w:pPr>
          </w:p>
          <w:p w:rsidR="00E67F21" w:rsidRPr="009A2CDA" w:rsidRDefault="00E67F2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Quote:</w:t>
            </w:r>
          </w:p>
        </w:tc>
        <w:tc>
          <w:tcPr>
            <w:tcW w:w="4621" w:type="dxa"/>
          </w:tcPr>
          <w:p w:rsidR="00E67F21" w:rsidRPr="009A2CDA" w:rsidRDefault="00B42A7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What will happen next?</w:t>
            </w:r>
          </w:p>
          <w:p w:rsidR="00B42A71" w:rsidRPr="009A2CDA" w:rsidRDefault="00B42A71">
            <w:pPr>
              <w:rPr>
                <w:rFonts w:ascii="Century Gothic" w:hAnsi="Century Gothic"/>
              </w:rPr>
            </w:pPr>
          </w:p>
          <w:p w:rsidR="00B42A71" w:rsidRPr="009A2CDA" w:rsidRDefault="00B42A71">
            <w:pPr>
              <w:rPr>
                <w:rFonts w:ascii="Century Gothic" w:hAnsi="Century Gothic"/>
              </w:rPr>
            </w:pPr>
          </w:p>
          <w:p w:rsidR="00B42A71" w:rsidRPr="009A2CDA" w:rsidRDefault="00B42A71">
            <w:pPr>
              <w:rPr>
                <w:rFonts w:ascii="Century Gothic" w:hAnsi="Century Gothic"/>
              </w:rPr>
            </w:pPr>
          </w:p>
          <w:p w:rsidR="00B42A71" w:rsidRPr="009A2CDA" w:rsidRDefault="00B42A71">
            <w:pPr>
              <w:rPr>
                <w:rFonts w:ascii="Century Gothic" w:hAnsi="Century Gothic"/>
              </w:rPr>
            </w:pPr>
          </w:p>
          <w:p w:rsidR="00B42A71" w:rsidRPr="009A2CDA" w:rsidRDefault="00B42A71">
            <w:pPr>
              <w:rPr>
                <w:rFonts w:ascii="Century Gothic" w:hAnsi="Century Gothic"/>
              </w:rPr>
            </w:pPr>
            <w:r w:rsidRPr="009A2CDA">
              <w:rPr>
                <w:rFonts w:ascii="Century Gothic" w:hAnsi="Century Gothic"/>
              </w:rPr>
              <w:t>How will people be affected by this in the future?</w:t>
            </w:r>
          </w:p>
        </w:tc>
      </w:tr>
    </w:tbl>
    <w:p w:rsidR="00E67F21" w:rsidRDefault="00E67F21"/>
    <w:sectPr w:rsidR="00E6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1"/>
    <w:rsid w:val="003C580D"/>
    <w:rsid w:val="00422CB0"/>
    <w:rsid w:val="00743893"/>
    <w:rsid w:val="009A2CDA"/>
    <w:rsid w:val="00B42A71"/>
    <w:rsid w:val="00E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Squirrell</dc:creator>
  <cp:lastModifiedBy>Andrew Squirrell</cp:lastModifiedBy>
  <cp:revision>3</cp:revision>
  <dcterms:created xsi:type="dcterms:W3CDTF">2014-09-14T14:13:00Z</dcterms:created>
  <dcterms:modified xsi:type="dcterms:W3CDTF">2014-09-14T18:31:00Z</dcterms:modified>
</cp:coreProperties>
</file>